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CC5CA9">
        <w:rPr>
          <w:rFonts w:ascii="Times New Roman" w:hAnsi="Times New Roman" w:cs="Times New Roman"/>
          <w:sz w:val="24"/>
          <w:szCs w:val="24"/>
        </w:rPr>
        <w:t>15</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CC5CA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CC5CA9" w:rsidRPr="00B757A2">
        <w:rPr>
          <w:rFonts w:ascii="Times New Roman" w:hAnsi="Times New Roman" w:cs="Times New Roman"/>
          <w:bCs/>
          <w:sz w:val="24"/>
          <w:szCs w:val="24"/>
        </w:rPr>
        <w:t>(..........</w:t>
      </w:r>
      <w:r w:rsidR="00275A9F" w:rsidRPr="00B757A2">
        <w:rPr>
          <w:rFonts w:ascii="Times New Roman" w:hAnsi="Times New Roman" w:cs="Times New Roman"/>
          <w:bCs/>
          <w:sz w:val="24"/>
          <w:szCs w:val="24"/>
        </w:rPr>
        <w:t>........</w:t>
      </w:r>
      <w:r w:rsidR="00CC5CA9" w:rsidRPr="00B757A2">
        <w:rPr>
          <w:rFonts w:ascii="Times New Roman" w:hAnsi="Times New Roman" w:cs="Times New Roman"/>
          <w:bCs/>
          <w:sz w:val="24"/>
          <w:szCs w:val="24"/>
        </w:rPr>
        <w:t>godz.</w:t>
      </w:r>
      <w:r w:rsidR="00275A9F" w:rsidRPr="00B757A2">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CC5CA9">
        <w:rPr>
          <w:rFonts w:ascii="Times New Roman" w:hAnsi="Times New Roman" w:cs="Times New Roman"/>
          <w:color w:val="000000"/>
          <w:sz w:val="24"/>
          <w:u w:val="single"/>
        </w:rPr>
        <w:t>oraz</w:t>
      </w:r>
      <w:r w:rsidR="00275A9F" w:rsidRPr="00CC5CA9">
        <w:rPr>
          <w:rFonts w:ascii="Times New Roman" w:hAnsi="Times New Roman" w:cs="Times New Roman"/>
          <w:color w:val="000000"/>
          <w:sz w:val="24"/>
          <w:u w:val="single"/>
        </w:rPr>
        <w:t xml:space="preserve"> </w:t>
      </w:r>
      <w:r w:rsidR="00781CA8" w:rsidRPr="00CC5CA9">
        <w:rPr>
          <w:rFonts w:ascii="Times New Roman" w:hAnsi="Times New Roman" w:cs="Times New Roman"/>
          <w:color w:val="000000"/>
          <w:sz w:val="24"/>
          <w:u w:val="single"/>
        </w:rPr>
        <w:t xml:space="preserve">w ramach </w:t>
      </w:r>
      <w:r w:rsidR="00275A9F" w:rsidRPr="00CC5CA9">
        <w:rPr>
          <w:rFonts w:ascii="Times New Roman" w:hAnsi="Times New Roman" w:cs="Times New Roman"/>
          <w:color w:val="000000"/>
          <w:sz w:val="24"/>
          <w:u w:val="single"/>
        </w:rPr>
        <w:t>dyżurów medycznych</w:t>
      </w:r>
      <w:r w:rsidR="00CC5CA9" w:rsidRPr="00CC5CA9">
        <w:rPr>
          <w:rFonts w:ascii="Times New Roman" w:hAnsi="Times New Roman" w:cs="Times New Roman"/>
          <w:color w:val="000000"/>
          <w:sz w:val="24"/>
          <w:u w:val="single"/>
        </w:rPr>
        <w:t xml:space="preserve"> </w:t>
      </w:r>
      <w:r w:rsidR="00CC5CA9" w:rsidRPr="00B757A2">
        <w:rPr>
          <w:rFonts w:ascii="Times New Roman" w:hAnsi="Times New Roman" w:cs="Times New Roman"/>
          <w:b/>
          <w:color w:val="000000"/>
          <w:sz w:val="24"/>
          <w:u w:val="single"/>
        </w:rPr>
        <w:t>( jeżeli dotyczy)</w:t>
      </w:r>
      <w:r w:rsidR="00275A9F" w:rsidRPr="00CC5CA9">
        <w:rPr>
          <w:rFonts w:ascii="Times New Roman" w:hAnsi="Times New Roman" w:cs="Times New Roman"/>
          <w:color w:val="000000"/>
          <w:sz w:val="24"/>
          <w:szCs w:val="24"/>
          <w:u w:val="single"/>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CC5CA9">
        <w:rPr>
          <w:color w:val="000000"/>
          <w:sz w:val="24"/>
        </w:rPr>
        <w:t>Kliniki Kardiologii</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CC5CA9">
        <w:rPr>
          <w:rFonts w:eastAsia="Calibri"/>
          <w:color w:val="000000"/>
          <w:sz w:val="24"/>
          <w:szCs w:val="22"/>
        </w:rPr>
        <w:t>kliniki</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CC5CA9">
        <w:rPr>
          <w:color w:val="000000"/>
        </w:rPr>
        <w:t>Kliniki Kardiologii</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F9209C" w:rsidRDefault="00F9209C"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bookmarkStart w:id="1" w:name="_GoBack"/>
      <w:bookmarkEnd w:id="1"/>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CC5CA9">
        <w:rPr>
          <w:sz w:val="24"/>
        </w:rPr>
        <w:t>Kliniki Kardiologii.</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F9209C" w:rsidRDefault="00F9209C"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F9209C" w:rsidRDefault="00F9209C" w:rsidP="00874784">
      <w:pPr>
        <w:jc w:val="center"/>
        <w:rPr>
          <w:sz w:val="24"/>
        </w:rPr>
      </w:pPr>
    </w:p>
    <w:p w:rsidR="00F9209C" w:rsidRDefault="00F9209C" w:rsidP="00874784">
      <w:pPr>
        <w:jc w:val="center"/>
        <w:rPr>
          <w:sz w:val="24"/>
        </w:rPr>
      </w:pPr>
    </w:p>
    <w:p w:rsidR="00F9209C" w:rsidRDefault="00F9209C"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F9209C" w:rsidRDefault="00F9209C"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B757A2">
      <w:rPr>
        <w:noProof/>
      </w:rPr>
      <w:t>5</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757A2"/>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5CA9"/>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9</Pages>
  <Words>3690</Words>
  <Characters>22145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114</cp:revision>
  <cp:lastPrinted>2022-04-21T10:59:00Z</cp:lastPrinted>
  <dcterms:created xsi:type="dcterms:W3CDTF">2018-08-22T06:38:00Z</dcterms:created>
  <dcterms:modified xsi:type="dcterms:W3CDTF">2023-03-31T11:40:00Z</dcterms:modified>
</cp:coreProperties>
</file>